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146C" w14:textId="77777777" w:rsidR="00464CE6" w:rsidRPr="007A10B1" w:rsidRDefault="00464CE6" w:rsidP="00464CE6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A10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F6F629" wp14:editId="504E5CCF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7443" w14:textId="77777777" w:rsidR="00071AA9" w:rsidRPr="007A10B1" w:rsidRDefault="00071AA9" w:rsidP="00071AA9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A10B1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14:paraId="1B790017" w14:textId="77777777" w:rsidR="00071AA9" w:rsidRPr="007A10B1" w:rsidRDefault="00071AA9" w:rsidP="00071AA9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C052C5A" w14:textId="77777777" w:rsidR="007C329D" w:rsidRPr="007A10B1" w:rsidRDefault="007C329D" w:rsidP="00045C11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A10B1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國發會攜手新創</w:t>
      </w:r>
      <w:r w:rsidR="00B4594E" w:rsidRPr="007A10B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前進日本</w:t>
      </w:r>
      <w:r w:rsidRPr="007A10B1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</w:t>
      </w:r>
      <w:r w:rsidR="00E45303" w:rsidRPr="007A10B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促成企業合作商機</w:t>
      </w:r>
    </w:p>
    <w:p w14:paraId="3D8342CD" w14:textId="77777777" w:rsidR="00071AA9" w:rsidRPr="007A10B1" w:rsidRDefault="00071AA9" w:rsidP="00071AA9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A10B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</w:t>
      </w:r>
    </w:p>
    <w:p w14:paraId="6FA67E99" w14:textId="77777777" w:rsidR="00071AA9" w:rsidRPr="007A10B1" w:rsidRDefault="00071AA9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17286F"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9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966262"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2</w:t>
      </w:r>
      <w:r w:rsidR="0017286F"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5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14:paraId="6153A266" w14:textId="77777777" w:rsidR="00071AA9" w:rsidRPr="007A10B1" w:rsidRDefault="00071AA9" w:rsidP="00464CE6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發布單位：產業發展處</w:t>
      </w:r>
    </w:p>
    <w:p w14:paraId="608A15C5" w14:textId="77777777" w:rsidR="00050E63" w:rsidRPr="007A10B1" w:rsidRDefault="00637607" w:rsidP="0002101D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7A10B1">
        <w:rPr>
          <w:sz w:val="32"/>
          <w:szCs w:val="32"/>
        </w:rPr>
        <w:t>國發會</w:t>
      </w:r>
      <w:r w:rsidR="0017286F" w:rsidRPr="007A10B1">
        <w:rPr>
          <w:sz w:val="32"/>
          <w:szCs w:val="32"/>
        </w:rPr>
        <w:t>陳美伶主委</w:t>
      </w:r>
      <w:r w:rsidRPr="007A10B1">
        <w:rPr>
          <w:sz w:val="32"/>
          <w:szCs w:val="32"/>
        </w:rPr>
        <w:t>今</w:t>
      </w:r>
      <w:r w:rsidR="00050E63" w:rsidRPr="007A10B1">
        <w:rPr>
          <w:rFonts w:hint="eastAsia"/>
          <w:sz w:val="32"/>
          <w:szCs w:val="32"/>
        </w:rPr>
        <w:t>日偕</w:t>
      </w:r>
      <w:r w:rsidR="0017286F" w:rsidRPr="007A10B1">
        <w:rPr>
          <w:sz w:val="32"/>
          <w:szCs w:val="32"/>
        </w:rPr>
        <w:t>AAMA</w:t>
      </w:r>
      <w:r w:rsidR="0017286F" w:rsidRPr="007A10B1">
        <w:rPr>
          <w:sz w:val="32"/>
          <w:szCs w:val="32"/>
        </w:rPr>
        <w:t>台北搖籃計劃</w:t>
      </w:r>
      <w:r w:rsidR="00050E63" w:rsidRPr="007A10B1">
        <w:rPr>
          <w:rFonts w:hint="eastAsia"/>
          <w:sz w:val="32"/>
          <w:szCs w:val="32"/>
        </w:rPr>
        <w:t>19</w:t>
      </w:r>
      <w:r w:rsidR="00050E63" w:rsidRPr="007A10B1">
        <w:rPr>
          <w:rFonts w:hint="eastAsia"/>
          <w:sz w:val="32"/>
          <w:szCs w:val="32"/>
        </w:rPr>
        <w:t>家新創團隊赴日參訪，並在</w:t>
      </w:r>
      <w:r w:rsidR="005E73E5" w:rsidRPr="007A10B1">
        <w:rPr>
          <w:sz w:val="32"/>
          <w:szCs w:val="32"/>
        </w:rPr>
        <w:t>東京舉辦</w:t>
      </w:r>
      <w:r w:rsidR="005E73E5" w:rsidRPr="007A10B1">
        <w:rPr>
          <w:sz w:val="32"/>
          <w:szCs w:val="32"/>
        </w:rPr>
        <w:t>Demo Day</w:t>
      </w:r>
      <w:r w:rsidR="005E73E5" w:rsidRPr="007A10B1">
        <w:rPr>
          <w:sz w:val="32"/>
          <w:szCs w:val="32"/>
        </w:rPr>
        <w:t>，</w:t>
      </w:r>
      <w:r w:rsidR="00050E63" w:rsidRPr="007A10B1">
        <w:rPr>
          <w:sz w:val="32"/>
          <w:szCs w:val="32"/>
        </w:rPr>
        <w:t>吸引</w:t>
      </w:r>
      <w:r w:rsidR="00050E63" w:rsidRPr="007A10B1">
        <w:rPr>
          <w:rFonts w:hint="eastAsia"/>
          <w:bCs/>
          <w:sz w:val="32"/>
          <w:szCs w:val="32"/>
        </w:rPr>
        <w:t>逾百家</w:t>
      </w:r>
      <w:r w:rsidR="000D2EB3" w:rsidRPr="007A10B1">
        <w:rPr>
          <w:rFonts w:hint="eastAsia"/>
          <w:bCs/>
          <w:sz w:val="32"/>
          <w:szCs w:val="32"/>
        </w:rPr>
        <w:t>知名</w:t>
      </w:r>
      <w:r w:rsidR="00050E63" w:rsidRPr="007A10B1">
        <w:rPr>
          <w:bCs/>
          <w:sz w:val="32"/>
          <w:szCs w:val="32"/>
        </w:rPr>
        <w:t>日本企業</w:t>
      </w:r>
      <w:r w:rsidR="00050E63" w:rsidRPr="007A10B1">
        <w:rPr>
          <w:rFonts w:hint="eastAsia"/>
          <w:bCs/>
          <w:sz w:val="32"/>
          <w:szCs w:val="32"/>
        </w:rPr>
        <w:t>、創投</w:t>
      </w:r>
      <w:r w:rsidR="000D2EB3" w:rsidRPr="007A10B1">
        <w:rPr>
          <w:rFonts w:hint="eastAsia"/>
          <w:bCs/>
          <w:sz w:val="32"/>
          <w:szCs w:val="32"/>
        </w:rPr>
        <w:t>參與</w:t>
      </w:r>
      <w:r w:rsidR="00050E63" w:rsidRPr="007A10B1">
        <w:rPr>
          <w:bCs/>
          <w:sz w:val="32"/>
          <w:szCs w:val="32"/>
        </w:rPr>
        <w:t>，如</w:t>
      </w:r>
      <w:r w:rsidR="00050E63" w:rsidRPr="007A10B1">
        <w:rPr>
          <w:bCs/>
          <w:sz w:val="32"/>
          <w:szCs w:val="32"/>
        </w:rPr>
        <w:t>Cool Japan</w:t>
      </w:r>
      <w:r w:rsidR="00050E63" w:rsidRPr="007A10B1">
        <w:rPr>
          <w:rFonts w:hint="eastAsia"/>
          <w:bCs/>
          <w:sz w:val="32"/>
          <w:szCs w:val="32"/>
        </w:rPr>
        <w:t xml:space="preserve"> Fund</w:t>
      </w:r>
      <w:r w:rsidR="00050E63" w:rsidRPr="007A10B1">
        <w:rPr>
          <w:bCs/>
          <w:sz w:val="32"/>
          <w:szCs w:val="32"/>
        </w:rPr>
        <w:t>、</w:t>
      </w:r>
      <w:r w:rsidR="000D2EB3" w:rsidRPr="007A10B1">
        <w:rPr>
          <w:rFonts w:hint="eastAsia"/>
          <w:bCs/>
          <w:sz w:val="32"/>
          <w:szCs w:val="32"/>
        </w:rPr>
        <w:t>LINE</w:t>
      </w:r>
      <w:r w:rsidR="000D2EB3" w:rsidRPr="007A10B1">
        <w:rPr>
          <w:rFonts w:hint="eastAsia"/>
          <w:bCs/>
          <w:sz w:val="32"/>
          <w:szCs w:val="32"/>
        </w:rPr>
        <w:t>、</w:t>
      </w:r>
      <w:r w:rsidR="000D2EB3" w:rsidRPr="007A10B1">
        <w:rPr>
          <w:sz w:val="32"/>
          <w:szCs w:val="32"/>
        </w:rPr>
        <w:t>NTT DoCoMo Ventures</w:t>
      </w:r>
      <w:r w:rsidR="000D2EB3" w:rsidRPr="007A10B1">
        <w:rPr>
          <w:rFonts w:hint="eastAsia"/>
          <w:sz w:val="32"/>
          <w:szCs w:val="32"/>
        </w:rPr>
        <w:t>、</w:t>
      </w:r>
      <w:r w:rsidR="000D2EB3" w:rsidRPr="007A10B1">
        <w:rPr>
          <w:rFonts w:hint="eastAsia"/>
          <w:sz w:val="32"/>
          <w:szCs w:val="32"/>
        </w:rPr>
        <w:t>Mitsubishi</w:t>
      </w:r>
      <w:r w:rsidR="000D2EB3" w:rsidRPr="007A10B1">
        <w:rPr>
          <w:rFonts w:hint="eastAsia"/>
          <w:sz w:val="32"/>
          <w:szCs w:val="32"/>
        </w:rPr>
        <w:t>、</w:t>
      </w:r>
      <w:r w:rsidR="00050E63" w:rsidRPr="007A10B1">
        <w:rPr>
          <w:bCs/>
          <w:sz w:val="32"/>
          <w:szCs w:val="32"/>
        </w:rPr>
        <w:t>東京電力、</w:t>
      </w:r>
      <w:r w:rsidR="00050E63" w:rsidRPr="007A10B1">
        <w:rPr>
          <w:sz w:val="32"/>
          <w:szCs w:val="32"/>
        </w:rPr>
        <w:t>三井住友、野村證券、</w:t>
      </w:r>
      <w:r w:rsidR="00050E63" w:rsidRPr="007A10B1">
        <w:rPr>
          <w:rFonts w:hint="eastAsia"/>
          <w:sz w:val="32"/>
          <w:szCs w:val="32"/>
        </w:rPr>
        <w:t>瑞穗銀行</w:t>
      </w:r>
      <w:r w:rsidR="00050E63" w:rsidRPr="007A10B1">
        <w:rPr>
          <w:sz w:val="32"/>
          <w:szCs w:val="32"/>
        </w:rPr>
        <w:t>等</w:t>
      </w:r>
      <w:r w:rsidR="00050E63" w:rsidRPr="007A10B1">
        <w:rPr>
          <w:rFonts w:hint="eastAsia"/>
          <w:sz w:val="32"/>
          <w:szCs w:val="32"/>
        </w:rPr>
        <w:t>，</w:t>
      </w:r>
      <w:r w:rsidR="00140F31" w:rsidRPr="007A10B1">
        <w:rPr>
          <w:rFonts w:hint="eastAsia"/>
          <w:sz w:val="32"/>
          <w:szCs w:val="32"/>
        </w:rPr>
        <w:t>規模相當盛大，</w:t>
      </w:r>
      <w:r w:rsidR="00050E63" w:rsidRPr="007A10B1">
        <w:rPr>
          <w:rFonts w:hint="eastAsia"/>
          <w:sz w:val="32"/>
          <w:szCs w:val="32"/>
        </w:rPr>
        <w:t>顯示日本產業界對此一活動的重視</w:t>
      </w:r>
      <w:r w:rsidR="00050E63" w:rsidRPr="007A10B1">
        <w:rPr>
          <w:sz w:val="32"/>
          <w:szCs w:val="32"/>
        </w:rPr>
        <w:t>。</w:t>
      </w:r>
    </w:p>
    <w:p w14:paraId="2C7203EE" w14:textId="77777777" w:rsidR="00140F31" w:rsidRPr="007A10B1" w:rsidRDefault="00050E63" w:rsidP="0002101D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7A10B1">
        <w:rPr>
          <w:sz w:val="32"/>
          <w:szCs w:val="32"/>
        </w:rPr>
        <w:t>陳主委於</w:t>
      </w:r>
      <w:r w:rsidRPr="007A10B1">
        <w:rPr>
          <w:rFonts w:hint="eastAsia"/>
          <w:sz w:val="32"/>
          <w:szCs w:val="32"/>
        </w:rPr>
        <w:t xml:space="preserve">Demo Day </w:t>
      </w:r>
      <w:r w:rsidRPr="007A10B1">
        <w:rPr>
          <w:sz w:val="32"/>
          <w:szCs w:val="32"/>
        </w:rPr>
        <w:t>致詞</w:t>
      </w:r>
      <w:r w:rsidRPr="007A10B1">
        <w:rPr>
          <w:rFonts w:hint="eastAsia"/>
          <w:sz w:val="32"/>
          <w:szCs w:val="32"/>
        </w:rPr>
        <w:t>時表示</w:t>
      </w:r>
      <w:r w:rsidRPr="007A10B1">
        <w:rPr>
          <w:sz w:val="32"/>
          <w:szCs w:val="32"/>
        </w:rPr>
        <w:t>，台日長期以來互為重要的貿易夥伴，</w:t>
      </w:r>
      <w:r w:rsidR="00140F31" w:rsidRPr="007A10B1">
        <w:rPr>
          <w:rFonts w:hint="eastAsia"/>
          <w:sz w:val="32"/>
          <w:szCs w:val="32"/>
        </w:rPr>
        <w:t>且兩國都相當重視創新創業的發展，也鼓勵企業與新創合作，為經濟發展注入新的動能。</w:t>
      </w:r>
      <w:r w:rsidRPr="007A10B1">
        <w:rPr>
          <w:sz w:val="32"/>
          <w:szCs w:val="32"/>
        </w:rPr>
        <w:t>近年</w:t>
      </w:r>
      <w:r w:rsidR="00140F31" w:rsidRPr="007A10B1">
        <w:rPr>
          <w:rFonts w:hint="eastAsia"/>
          <w:sz w:val="32"/>
          <w:szCs w:val="32"/>
        </w:rPr>
        <w:t>來國內許多新創都已和日本企業展開合作，積極拓展日本市場，不管在</w:t>
      </w:r>
      <w:r w:rsidR="00140F31" w:rsidRPr="007A10B1">
        <w:rPr>
          <w:rFonts w:hint="eastAsia"/>
          <w:sz w:val="32"/>
          <w:szCs w:val="32"/>
        </w:rPr>
        <w:t>AI</w:t>
      </w:r>
      <w:r w:rsidR="00140F31" w:rsidRPr="007A10B1">
        <w:rPr>
          <w:rFonts w:hint="eastAsia"/>
          <w:sz w:val="32"/>
          <w:szCs w:val="32"/>
        </w:rPr>
        <w:t>、</w:t>
      </w:r>
      <w:proofErr w:type="spellStart"/>
      <w:r w:rsidR="00140F31" w:rsidRPr="007A10B1">
        <w:rPr>
          <w:rFonts w:hint="eastAsia"/>
          <w:sz w:val="32"/>
          <w:szCs w:val="32"/>
        </w:rPr>
        <w:t>IoT</w:t>
      </w:r>
      <w:proofErr w:type="spellEnd"/>
      <w:r w:rsidR="00140F31" w:rsidRPr="007A10B1">
        <w:rPr>
          <w:rFonts w:hint="eastAsia"/>
          <w:sz w:val="32"/>
          <w:szCs w:val="32"/>
        </w:rPr>
        <w:t>等</w:t>
      </w:r>
      <w:r w:rsidRPr="007A10B1">
        <w:rPr>
          <w:sz w:val="32"/>
          <w:szCs w:val="32"/>
        </w:rPr>
        <w:t>創新科技</w:t>
      </w:r>
      <w:r w:rsidR="00140F31" w:rsidRPr="007A10B1">
        <w:rPr>
          <w:rFonts w:hint="eastAsia"/>
          <w:sz w:val="32"/>
          <w:szCs w:val="32"/>
        </w:rPr>
        <w:t>的應用，或設計、旅遊等</w:t>
      </w:r>
      <w:r w:rsidRPr="007A10B1">
        <w:rPr>
          <w:sz w:val="32"/>
          <w:szCs w:val="32"/>
        </w:rPr>
        <w:t>生活領域上</w:t>
      </w:r>
      <w:r w:rsidR="00140F31" w:rsidRPr="007A10B1">
        <w:rPr>
          <w:rFonts w:hint="eastAsia"/>
          <w:sz w:val="32"/>
          <w:szCs w:val="32"/>
        </w:rPr>
        <w:t>的合作，均逐步展現亮眼成果。陳主委</w:t>
      </w:r>
      <w:r w:rsidRPr="007A10B1">
        <w:rPr>
          <w:sz w:val="32"/>
          <w:szCs w:val="32"/>
        </w:rPr>
        <w:t>也</w:t>
      </w:r>
      <w:r w:rsidR="00140F31" w:rsidRPr="007A10B1">
        <w:rPr>
          <w:rFonts w:hint="eastAsia"/>
          <w:sz w:val="32"/>
          <w:szCs w:val="32"/>
        </w:rPr>
        <w:t>期許此行能</w:t>
      </w:r>
      <w:r w:rsidRPr="007A10B1">
        <w:rPr>
          <w:sz w:val="32"/>
          <w:szCs w:val="32"/>
        </w:rPr>
        <w:t>激發更多台灣新創與日本企業</w:t>
      </w:r>
      <w:r w:rsidRPr="007A10B1">
        <w:rPr>
          <w:rFonts w:hint="eastAsia"/>
          <w:sz w:val="32"/>
          <w:szCs w:val="32"/>
        </w:rPr>
        <w:t>的</w:t>
      </w:r>
      <w:r w:rsidRPr="007A10B1">
        <w:rPr>
          <w:sz w:val="32"/>
          <w:szCs w:val="32"/>
        </w:rPr>
        <w:t>合作機會，結合</w:t>
      </w:r>
      <w:r w:rsidRPr="007A10B1">
        <w:rPr>
          <w:rFonts w:hint="eastAsia"/>
          <w:sz w:val="32"/>
          <w:szCs w:val="32"/>
        </w:rPr>
        <w:t>台日</w:t>
      </w:r>
      <w:r w:rsidRPr="007A10B1">
        <w:rPr>
          <w:sz w:val="32"/>
          <w:szCs w:val="32"/>
        </w:rPr>
        <w:t>雙方優勢，攜手拓展全球市場，共創台日發展榮景。</w:t>
      </w:r>
    </w:p>
    <w:p w14:paraId="2D0D8160" w14:textId="77777777" w:rsidR="005C62D7" w:rsidRPr="007A10B1" w:rsidRDefault="00AB7CE9" w:rsidP="0002101D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7A10B1">
        <w:rPr>
          <w:rFonts w:hint="eastAsia"/>
          <w:sz w:val="32"/>
          <w:szCs w:val="32"/>
        </w:rPr>
        <w:t>本次</w:t>
      </w:r>
      <w:r w:rsidR="00050E63" w:rsidRPr="007A10B1">
        <w:rPr>
          <w:rFonts w:hint="eastAsia"/>
          <w:sz w:val="32"/>
          <w:szCs w:val="32"/>
        </w:rPr>
        <w:t xml:space="preserve">Demo Day </w:t>
      </w:r>
      <w:r w:rsidR="00906E2D" w:rsidRPr="007A10B1">
        <w:rPr>
          <w:sz w:val="32"/>
          <w:szCs w:val="32"/>
        </w:rPr>
        <w:t>現場</w:t>
      </w:r>
      <w:r w:rsidR="00413A11" w:rsidRPr="007A10B1">
        <w:rPr>
          <w:sz w:val="32"/>
          <w:szCs w:val="32"/>
        </w:rPr>
        <w:t>安排</w:t>
      </w:r>
      <w:r w:rsidR="00413A11" w:rsidRPr="007A10B1">
        <w:rPr>
          <w:sz w:val="32"/>
          <w:szCs w:val="32"/>
        </w:rPr>
        <w:t>7</w:t>
      </w:r>
      <w:r w:rsidR="00413A11" w:rsidRPr="007A10B1">
        <w:rPr>
          <w:sz w:val="32"/>
          <w:szCs w:val="32"/>
        </w:rPr>
        <w:t>家</w:t>
      </w:r>
      <w:r w:rsidR="00050E63" w:rsidRPr="007A10B1">
        <w:rPr>
          <w:rFonts w:hint="eastAsia"/>
          <w:sz w:val="32"/>
          <w:szCs w:val="32"/>
        </w:rPr>
        <w:t>已進軍日本市場的</w:t>
      </w:r>
      <w:r w:rsidR="00413A11" w:rsidRPr="007A10B1">
        <w:rPr>
          <w:sz w:val="32"/>
          <w:szCs w:val="32"/>
        </w:rPr>
        <w:t>新創</w:t>
      </w:r>
      <w:r w:rsidR="00050E63" w:rsidRPr="007A10B1">
        <w:rPr>
          <w:rFonts w:hint="eastAsia"/>
          <w:sz w:val="32"/>
          <w:szCs w:val="32"/>
        </w:rPr>
        <w:t>團隊</w:t>
      </w:r>
      <w:r w:rsidR="00413A11" w:rsidRPr="007A10B1">
        <w:rPr>
          <w:sz w:val="32"/>
          <w:szCs w:val="32"/>
        </w:rPr>
        <w:t>分享產品服務及耕耘日本市場</w:t>
      </w:r>
      <w:r w:rsidR="00413A11" w:rsidRPr="007A10B1">
        <w:rPr>
          <w:rFonts w:hint="eastAsia"/>
          <w:sz w:val="32"/>
          <w:szCs w:val="32"/>
        </w:rPr>
        <w:t>的</w:t>
      </w:r>
      <w:r w:rsidR="00413A11" w:rsidRPr="007A10B1">
        <w:rPr>
          <w:sz w:val="32"/>
          <w:szCs w:val="32"/>
        </w:rPr>
        <w:t>成果，包含已獲紅杉資本投資的</w:t>
      </w:r>
      <w:r w:rsidR="00413A11" w:rsidRPr="007A10B1">
        <w:rPr>
          <w:sz w:val="32"/>
          <w:szCs w:val="32"/>
        </w:rPr>
        <w:t>AI</w:t>
      </w:r>
      <w:r w:rsidR="00413A11" w:rsidRPr="007A10B1">
        <w:rPr>
          <w:sz w:val="32"/>
          <w:szCs w:val="32"/>
        </w:rPr>
        <w:t>新創</w:t>
      </w:r>
      <w:r w:rsidRPr="007A10B1">
        <w:rPr>
          <w:rFonts w:hint="eastAsia"/>
          <w:sz w:val="32"/>
          <w:szCs w:val="32"/>
        </w:rPr>
        <w:t>沛星科技</w:t>
      </w:r>
      <w:r w:rsidRPr="007A10B1">
        <w:rPr>
          <w:rFonts w:hint="eastAsia"/>
          <w:sz w:val="32"/>
          <w:szCs w:val="32"/>
        </w:rPr>
        <w:t>(</w:t>
      </w:r>
      <w:proofErr w:type="spellStart"/>
      <w:r w:rsidR="00413A11" w:rsidRPr="007A10B1">
        <w:rPr>
          <w:sz w:val="32"/>
          <w:szCs w:val="32"/>
        </w:rPr>
        <w:t>Appier</w:t>
      </w:r>
      <w:proofErr w:type="spellEnd"/>
      <w:r w:rsidRPr="007A10B1">
        <w:rPr>
          <w:rFonts w:hint="eastAsia"/>
          <w:sz w:val="32"/>
          <w:szCs w:val="32"/>
        </w:rPr>
        <w:t>)</w:t>
      </w:r>
      <w:r w:rsidR="00413A11" w:rsidRPr="007A10B1">
        <w:rPr>
          <w:sz w:val="32"/>
          <w:szCs w:val="32"/>
        </w:rPr>
        <w:t>、和日本觀光局合作的</w:t>
      </w:r>
      <w:r w:rsidRPr="007A10B1">
        <w:rPr>
          <w:rFonts w:hint="eastAsia"/>
          <w:sz w:val="32"/>
          <w:szCs w:val="32"/>
        </w:rPr>
        <w:t>大數據分析新創威朋</w:t>
      </w:r>
      <w:r w:rsidRPr="007A10B1">
        <w:rPr>
          <w:rFonts w:hint="eastAsia"/>
          <w:sz w:val="32"/>
          <w:szCs w:val="32"/>
        </w:rPr>
        <w:t>(</w:t>
      </w:r>
      <w:proofErr w:type="spellStart"/>
      <w:r w:rsidR="00413A11" w:rsidRPr="007A10B1">
        <w:rPr>
          <w:sz w:val="32"/>
          <w:szCs w:val="32"/>
        </w:rPr>
        <w:t>V</w:t>
      </w:r>
      <w:r w:rsidRPr="007A10B1">
        <w:rPr>
          <w:rFonts w:hint="eastAsia"/>
          <w:sz w:val="32"/>
          <w:szCs w:val="32"/>
        </w:rPr>
        <w:t>pon</w:t>
      </w:r>
      <w:proofErr w:type="spellEnd"/>
      <w:r w:rsidRPr="007A10B1">
        <w:rPr>
          <w:rFonts w:hint="eastAsia"/>
          <w:sz w:val="32"/>
          <w:szCs w:val="32"/>
        </w:rPr>
        <w:t>)</w:t>
      </w:r>
      <w:r w:rsidR="00413A11" w:rsidRPr="007A10B1">
        <w:rPr>
          <w:sz w:val="32"/>
          <w:szCs w:val="32"/>
        </w:rPr>
        <w:t>、與多家日本電力公司合作的</w:t>
      </w:r>
      <w:r w:rsidRPr="007A10B1">
        <w:rPr>
          <w:rFonts w:hint="eastAsia"/>
          <w:sz w:val="32"/>
          <w:szCs w:val="32"/>
        </w:rPr>
        <w:t>聯齊科技</w:t>
      </w:r>
      <w:r w:rsidRPr="007A10B1">
        <w:rPr>
          <w:rFonts w:hint="eastAsia"/>
          <w:sz w:val="32"/>
          <w:szCs w:val="32"/>
        </w:rPr>
        <w:t>(</w:t>
      </w:r>
      <w:proofErr w:type="spellStart"/>
      <w:r w:rsidR="00413A11" w:rsidRPr="007A10B1">
        <w:rPr>
          <w:sz w:val="32"/>
          <w:szCs w:val="32"/>
        </w:rPr>
        <w:t>NextDrive</w:t>
      </w:r>
      <w:proofErr w:type="spellEnd"/>
      <w:r w:rsidRPr="007A10B1">
        <w:rPr>
          <w:rFonts w:hint="eastAsia"/>
          <w:sz w:val="32"/>
          <w:szCs w:val="32"/>
        </w:rPr>
        <w:t>)</w:t>
      </w:r>
      <w:r w:rsidR="00413A11" w:rsidRPr="007A10B1">
        <w:rPr>
          <w:sz w:val="32"/>
          <w:szCs w:val="32"/>
        </w:rPr>
        <w:t>、擁有最大網紅資料庫的</w:t>
      </w:r>
      <w:r w:rsidRPr="007A10B1">
        <w:rPr>
          <w:rFonts w:hint="eastAsia"/>
          <w:sz w:val="32"/>
          <w:szCs w:val="32"/>
        </w:rPr>
        <w:t>愛卡拉</w:t>
      </w:r>
      <w:r w:rsidRPr="007A10B1">
        <w:rPr>
          <w:rFonts w:hint="eastAsia"/>
          <w:sz w:val="32"/>
          <w:szCs w:val="32"/>
        </w:rPr>
        <w:t>(</w:t>
      </w:r>
      <w:proofErr w:type="spellStart"/>
      <w:r w:rsidR="00413A11" w:rsidRPr="007A10B1">
        <w:rPr>
          <w:sz w:val="32"/>
          <w:szCs w:val="32"/>
        </w:rPr>
        <w:t>iKala</w:t>
      </w:r>
      <w:proofErr w:type="spellEnd"/>
      <w:r w:rsidRPr="007A10B1">
        <w:rPr>
          <w:rFonts w:hint="eastAsia"/>
          <w:sz w:val="32"/>
          <w:szCs w:val="32"/>
        </w:rPr>
        <w:t>)</w:t>
      </w:r>
      <w:r w:rsidR="00413A11" w:rsidRPr="007A10B1">
        <w:rPr>
          <w:sz w:val="32"/>
          <w:szCs w:val="32"/>
        </w:rPr>
        <w:t>、</w:t>
      </w:r>
      <w:r w:rsidR="00C55139" w:rsidRPr="007A10B1">
        <w:rPr>
          <w:rFonts w:hint="eastAsia"/>
          <w:sz w:val="32"/>
          <w:szCs w:val="32"/>
        </w:rPr>
        <w:t>亞洲領先的</w:t>
      </w:r>
      <w:r w:rsidR="00413A11" w:rsidRPr="007A10B1">
        <w:rPr>
          <w:sz w:val="32"/>
          <w:szCs w:val="32"/>
        </w:rPr>
        <w:t>設計電商</w:t>
      </w:r>
      <w:r w:rsidR="00C55139" w:rsidRPr="007A10B1">
        <w:rPr>
          <w:rFonts w:hint="eastAsia"/>
          <w:sz w:val="32"/>
          <w:szCs w:val="32"/>
        </w:rPr>
        <w:t>平台</w:t>
      </w:r>
      <w:proofErr w:type="spellStart"/>
      <w:r w:rsidR="00413A11" w:rsidRPr="007A10B1">
        <w:rPr>
          <w:sz w:val="32"/>
          <w:szCs w:val="32"/>
        </w:rPr>
        <w:t>Pinkoi</w:t>
      </w:r>
      <w:proofErr w:type="spellEnd"/>
      <w:r w:rsidR="00413A11" w:rsidRPr="007A10B1">
        <w:rPr>
          <w:sz w:val="32"/>
          <w:szCs w:val="32"/>
        </w:rPr>
        <w:t>、即將在日本積極展店的</w:t>
      </w:r>
      <w:r w:rsidRPr="007A10B1">
        <w:rPr>
          <w:rFonts w:hint="eastAsia"/>
          <w:sz w:val="32"/>
          <w:szCs w:val="32"/>
        </w:rPr>
        <w:t>歐萊德</w:t>
      </w:r>
      <w:r w:rsidRPr="007A10B1">
        <w:rPr>
          <w:rFonts w:hint="eastAsia"/>
          <w:sz w:val="32"/>
          <w:szCs w:val="32"/>
        </w:rPr>
        <w:t>(</w:t>
      </w:r>
      <w:proofErr w:type="spellStart"/>
      <w:r w:rsidR="00413A11" w:rsidRPr="007A10B1">
        <w:rPr>
          <w:sz w:val="32"/>
          <w:szCs w:val="32"/>
        </w:rPr>
        <w:t>O’right</w:t>
      </w:r>
      <w:proofErr w:type="spellEnd"/>
      <w:r w:rsidRPr="007A10B1">
        <w:rPr>
          <w:rFonts w:hint="eastAsia"/>
          <w:sz w:val="32"/>
          <w:szCs w:val="32"/>
        </w:rPr>
        <w:t>)</w:t>
      </w:r>
      <w:r w:rsidRPr="007A10B1">
        <w:rPr>
          <w:rFonts w:hint="eastAsia"/>
          <w:sz w:val="32"/>
          <w:szCs w:val="32"/>
        </w:rPr>
        <w:t>及甫</w:t>
      </w:r>
      <w:r w:rsidR="00413A11" w:rsidRPr="007A10B1">
        <w:rPr>
          <w:sz w:val="32"/>
          <w:szCs w:val="32"/>
        </w:rPr>
        <w:t>獲得</w:t>
      </w:r>
      <w:r w:rsidR="00413A11" w:rsidRPr="007A10B1">
        <w:rPr>
          <w:sz w:val="32"/>
          <w:szCs w:val="32"/>
        </w:rPr>
        <w:t>Cool Japan Fund</w:t>
      </w:r>
      <w:r w:rsidR="00413A11" w:rsidRPr="007A10B1">
        <w:rPr>
          <w:sz w:val="32"/>
          <w:szCs w:val="32"/>
        </w:rPr>
        <w:t>策略投資的</w:t>
      </w:r>
      <w:proofErr w:type="spellStart"/>
      <w:r w:rsidR="00413A11" w:rsidRPr="007A10B1">
        <w:rPr>
          <w:sz w:val="32"/>
          <w:szCs w:val="32"/>
        </w:rPr>
        <w:t>KKday</w:t>
      </w:r>
      <w:proofErr w:type="spellEnd"/>
      <w:r w:rsidR="00413A11" w:rsidRPr="007A10B1">
        <w:rPr>
          <w:sz w:val="32"/>
          <w:szCs w:val="32"/>
        </w:rPr>
        <w:t>等。</w:t>
      </w:r>
    </w:p>
    <w:p w14:paraId="7A291763" w14:textId="77777777" w:rsidR="003B67DA" w:rsidRPr="007A10B1" w:rsidRDefault="003B67DA" w:rsidP="003B67DA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bCs/>
          <w:sz w:val="32"/>
          <w:szCs w:val="32"/>
        </w:rPr>
      </w:pPr>
      <w:r w:rsidRPr="007A10B1">
        <w:rPr>
          <w:sz w:val="32"/>
          <w:szCs w:val="32"/>
        </w:rPr>
        <w:lastRenderedPageBreak/>
        <w:t>AAMA</w:t>
      </w:r>
      <w:r w:rsidRPr="007A10B1">
        <w:rPr>
          <w:sz w:val="32"/>
          <w:szCs w:val="32"/>
        </w:rPr>
        <w:t>台北搖籃計劃顏漏有共同創辦人也提到，</w:t>
      </w:r>
      <w:r w:rsidR="00366543" w:rsidRPr="007A10B1">
        <w:rPr>
          <w:sz w:val="32"/>
          <w:szCs w:val="32"/>
        </w:rPr>
        <w:t>面對第四次工業革命，台灣有充沛的人才、軟硬整合優勢，並吸引如</w:t>
      </w:r>
      <w:r w:rsidR="00366543" w:rsidRPr="007A10B1">
        <w:rPr>
          <w:sz w:val="32"/>
          <w:szCs w:val="32"/>
        </w:rPr>
        <w:t>Google</w:t>
      </w:r>
      <w:r w:rsidR="00366543" w:rsidRPr="007A10B1">
        <w:rPr>
          <w:sz w:val="32"/>
          <w:szCs w:val="32"/>
        </w:rPr>
        <w:t>、</w:t>
      </w:r>
      <w:r w:rsidR="00366543" w:rsidRPr="007A10B1">
        <w:rPr>
          <w:sz w:val="32"/>
          <w:szCs w:val="32"/>
        </w:rPr>
        <w:t>Amazon</w:t>
      </w:r>
      <w:r w:rsidR="00366543" w:rsidRPr="007A10B1">
        <w:rPr>
          <w:sz w:val="32"/>
          <w:szCs w:val="32"/>
        </w:rPr>
        <w:t>等國際科技巨擘投資，在</w:t>
      </w:r>
      <w:proofErr w:type="spellStart"/>
      <w:r w:rsidR="00366543" w:rsidRPr="007A10B1">
        <w:rPr>
          <w:sz w:val="32"/>
          <w:szCs w:val="32"/>
        </w:rPr>
        <w:t>AIoT</w:t>
      </w:r>
      <w:proofErr w:type="spellEnd"/>
      <w:r w:rsidR="00366543" w:rsidRPr="007A10B1">
        <w:rPr>
          <w:sz w:val="32"/>
          <w:szCs w:val="32"/>
        </w:rPr>
        <w:t>應用領域上深具發展</w:t>
      </w:r>
      <w:r w:rsidR="00B91926" w:rsidRPr="007A10B1">
        <w:rPr>
          <w:sz w:val="32"/>
          <w:szCs w:val="32"/>
        </w:rPr>
        <w:t>優勢</w:t>
      </w:r>
      <w:r w:rsidR="00366543" w:rsidRPr="007A10B1">
        <w:rPr>
          <w:sz w:val="32"/>
          <w:szCs w:val="32"/>
        </w:rPr>
        <w:t>。</w:t>
      </w:r>
      <w:r w:rsidR="00B91926" w:rsidRPr="007A10B1">
        <w:rPr>
          <w:sz w:val="32"/>
          <w:szCs w:val="32"/>
        </w:rPr>
        <w:t>過去</w:t>
      </w:r>
      <w:r w:rsidR="00366543" w:rsidRPr="007A10B1">
        <w:rPr>
          <w:sz w:val="32"/>
          <w:szCs w:val="32"/>
        </w:rPr>
        <w:t>台日企業</w:t>
      </w:r>
      <w:r w:rsidR="00B91926" w:rsidRPr="007A10B1">
        <w:rPr>
          <w:sz w:val="32"/>
          <w:szCs w:val="32"/>
        </w:rPr>
        <w:t>已有</w:t>
      </w:r>
      <w:r w:rsidR="00366543" w:rsidRPr="007A10B1">
        <w:rPr>
          <w:sz w:val="32"/>
          <w:szCs w:val="32"/>
        </w:rPr>
        <w:t>深厚的連結，近</w:t>
      </w:r>
      <w:r w:rsidRPr="007A10B1">
        <w:rPr>
          <w:sz w:val="32"/>
          <w:szCs w:val="32"/>
        </w:rPr>
        <w:t>年</w:t>
      </w:r>
      <w:r w:rsidR="00B91926" w:rsidRPr="007A10B1">
        <w:rPr>
          <w:sz w:val="32"/>
          <w:szCs w:val="32"/>
        </w:rPr>
        <w:t>不只</w:t>
      </w:r>
      <w:r w:rsidRPr="007A10B1">
        <w:rPr>
          <w:bCs/>
          <w:sz w:val="32"/>
          <w:szCs w:val="32"/>
        </w:rPr>
        <w:t>日本</w:t>
      </w:r>
      <w:r w:rsidR="00366543" w:rsidRPr="007A10B1">
        <w:rPr>
          <w:bCs/>
          <w:sz w:val="32"/>
          <w:szCs w:val="32"/>
        </w:rPr>
        <w:t>企業</w:t>
      </w:r>
      <w:r w:rsidRPr="007A10B1">
        <w:rPr>
          <w:bCs/>
          <w:sz w:val="32"/>
          <w:szCs w:val="32"/>
        </w:rPr>
        <w:t>加重</w:t>
      </w:r>
      <w:r w:rsidR="00B91926" w:rsidRPr="007A10B1">
        <w:rPr>
          <w:bCs/>
          <w:sz w:val="32"/>
          <w:szCs w:val="32"/>
        </w:rPr>
        <w:t>對</w:t>
      </w:r>
      <w:r w:rsidRPr="007A10B1">
        <w:rPr>
          <w:bCs/>
          <w:sz w:val="32"/>
          <w:szCs w:val="32"/>
        </w:rPr>
        <w:t>台灣新創</w:t>
      </w:r>
      <w:r w:rsidR="00366543" w:rsidRPr="007A10B1">
        <w:rPr>
          <w:bCs/>
          <w:sz w:val="32"/>
          <w:szCs w:val="32"/>
        </w:rPr>
        <w:t>的</w:t>
      </w:r>
      <w:r w:rsidR="00B91926" w:rsidRPr="007A10B1">
        <w:rPr>
          <w:bCs/>
          <w:sz w:val="32"/>
          <w:szCs w:val="32"/>
        </w:rPr>
        <w:t>投資與業務</w:t>
      </w:r>
      <w:r w:rsidRPr="007A10B1">
        <w:rPr>
          <w:bCs/>
          <w:sz w:val="32"/>
          <w:szCs w:val="32"/>
        </w:rPr>
        <w:t>合作，台灣新創</w:t>
      </w:r>
      <w:r w:rsidR="00366543" w:rsidRPr="007A10B1">
        <w:rPr>
          <w:bCs/>
          <w:sz w:val="32"/>
          <w:szCs w:val="32"/>
        </w:rPr>
        <w:t>公司</w:t>
      </w:r>
      <w:r w:rsidR="00B91926" w:rsidRPr="007A10B1">
        <w:rPr>
          <w:bCs/>
          <w:sz w:val="32"/>
          <w:szCs w:val="32"/>
        </w:rPr>
        <w:t>也積極以</w:t>
      </w:r>
      <w:r w:rsidRPr="007A10B1">
        <w:rPr>
          <w:bCs/>
          <w:sz w:val="32"/>
          <w:szCs w:val="32"/>
        </w:rPr>
        <w:t>日本</w:t>
      </w:r>
      <w:r w:rsidR="00B91926" w:rsidRPr="007A10B1">
        <w:rPr>
          <w:bCs/>
          <w:sz w:val="32"/>
          <w:szCs w:val="32"/>
        </w:rPr>
        <w:t>作為</w:t>
      </w:r>
      <w:r w:rsidRPr="007A10B1">
        <w:rPr>
          <w:bCs/>
          <w:sz w:val="32"/>
          <w:szCs w:val="32"/>
        </w:rPr>
        <w:t>國際化的重要據點，</w:t>
      </w:r>
      <w:r w:rsidR="00B91926" w:rsidRPr="007A10B1">
        <w:rPr>
          <w:bCs/>
          <w:sz w:val="32"/>
          <w:szCs w:val="32"/>
        </w:rPr>
        <w:t>目前正是台日雙方</w:t>
      </w:r>
      <w:r w:rsidRPr="007A10B1">
        <w:rPr>
          <w:bCs/>
          <w:sz w:val="32"/>
          <w:szCs w:val="32"/>
        </w:rPr>
        <w:t>合作</w:t>
      </w:r>
      <w:r w:rsidR="00B91926" w:rsidRPr="007A10B1">
        <w:rPr>
          <w:bCs/>
          <w:sz w:val="32"/>
          <w:szCs w:val="32"/>
        </w:rPr>
        <w:t>最佳時機</w:t>
      </w:r>
      <w:r w:rsidRPr="007A10B1">
        <w:rPr>
          <w:bCs/>
          <w:sz w:val="32"/>
          <w:szCs w:val="32"/>
        </w:rPr>
        <w:t>。</w:t>
      </w:r>
    </w:p>
    <w:p w14:paraId="1573372A" w14:textId="77777777" w:rsidR="003B67DA" w:rsidRPr="007A10B1" w:rsidRDefault="003B67DA" w:rsidP="007E163A">
      <w:pPr>
        <w:pStyle w:val="k02"/>
        <w:tabs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7A10B1">
        <w:rPr>
          <w:sz w:val="32"/>
          <w:szCs w:val="32"/>
        </w:rPr>
        <w:t>陳主委</w:t>
      </w:r>
      <w:r w:rsidR="00BC2124" w:rsidRPr="007A10B1">
        <w:rPr>
          <w:rFonts w:hint="eastAsia"/>
          <w:sz w:val="32"/>
          <w:szCs w:val="32"/>
        </w:rPr>
        <w:t>亦於會中說明政府致力打造完善創新創業生態系的</w:t>
      </w:r>
      <w:r w:rsidR="001C6A9C" w:rsidRPr="007A10B1">
        <w:rPr>
          <w:rFonts w:hint="eastAsia"/>
          <w:sz w:val="32"/>
          <w:szCs w:val="32"/>
        </w:rPr>
        <w:t>相關政策</w:t>
      </w:r>
      <w:r w:rsidR="007E163A" w:rsidRPr="007A10B1">
        <w:rPr>
          <w:sz w:val="32"/>
          <w:szCs w:val="32"/>
        </w:rPr>
        <w:t>，</w:t>
      </w:r>
      <w:r w:rsidR="001C6A9C" w:rsidRPr="007A10B1">
        <w:rPr>
          <w:rFonts w:hint="eastAsia"/>
          <w:sz w:val="32"/>
          <w:szCs w:val="32"/>
        </w:rPr>
        <w:t>例如</w:t>
      </w:r>
      <w:r w:rsidR="001C6A9C" w:rsidRPr="007A10B1">
        <w:rPr>
          <w:rFonts w:hint="eastAsia"/>
          <w:sz w:val="32"/>
          <w:szCs w:val="32"/>
        </w:rPr>
        <w:t>:</w:t>
      </w:r>
      <w:r w:rsidR="007E163A" w:rsidRPr="007A10B1">
        <w:rPr>
          <w:sz w:val="32"/>
          <w:szCs w:val="32"/>
        </w:rPr>
        <w:t>啟動國發基金</w:t>
      </w:r>
      <w:r w:rsidR="007E163A" w:rsidRPr="007A10B1">
        <w:rPr>
          <w:sz w:val="32"/>
          <w:szCs w:val="32"/>
        </w:rPr>
        <w:t>20</w:t>
      </w:r>
      <w:r w:rsidR="007E163A" w:rsidRPr="007A10B1">
        <w:rPr>
          <w:sz w:val="32"/>
          <w:szCs w:val="32"/>
        </w:rPr>
        <w:t>億元創業天使投資方案</w:t>
      </w:r>
      <w:r w:rsidR="001E3871" w:rsidRPr="007A10B1">
        <w:rPr>
          <w:rFonts w:hint="eastAsia"/>
          <w:sz w:val="32"/>
          <w:szCs w:val="32"/>
        </w:rPr>
        <w:t>、</w:t>
      </w:r>
      <w:r w:rsidR="001E3871" w:rsidRPr="007A10B1">
        <w:rPr>
          <w:sz w:val="32"/>
          <w:szCs w:val="32"/>
        </w:rPr>
        <w:t>調適相關法規，協助業者</w:t>
      </w:r>
      <w:r w:rsidR="00D5436B" w:rsidRPr="007A10B1">
        <w:rPr>
          <w:rFonts w:hint="eastAsia"/>
          <w:sz w:val="32"/>
          <w:szCs w:val="32"/>
        </w:rPr>
        <w:t>拓展國際市場等</w:t>
      </w:r>
      <w:r w:rsidR="001E3871" w:rsidRPr="007A10B1">
        <w:rPr>
          <w:sz w:val="32"/>
          <w:szCs w:val="32"/>
        </w:rPr>
        <w:t>。</w:t>
      </w:r>
      <w:r w:rsidR="001E3871" w:rsidRPr="007A10B1">
        <w:rPr>
          <w:rFonts w:hint="eastAsia"/>
          <w:sz w:val="32"/>
          <w:szCs w:val="32"/>
        </w:rPr>
        <w:t>此</w:t>
      </w:r>
      <w:r w:rsidR="007E163A" w:rsidRPr="007A10B1">
        <w:rPr>
          <w:sz w:val="32"/>
          <w:szCs w:val="32"/>
        </w:rPr>
        <w:t>外，隨著新創業者越來越國際化，需要吸納更多的外國專業人才，政府在</w:t>
      </w:r>
      <w:r w:rsidR="007E163A" w:rsidRPr="007A10B1">
        <w:rPr>
          <w:sz w:val="32"/>
          <w:szCs w:val="32"/>
        </w:rPr>
        <w:t>2018</w:t>
      </w:r>
      <w:r w:rsidR="007E163A" w:rsidRPr="007A10B1">
        <w:rPr>
          <w:sz w:val="32"/>
          <w:szCs w:val="32"/>
        </w:rPr>
        <w:t>年</w:t>
      </w:r>
      <w:r w:rsidR="007E163A" w:rsidRPr="007A10B1">
        <w:rPr>
          <w:sz w:val="32"/>
          <w:szCs w:val="32"/>
        </w:rPr>
        <w:t>2</w:t>
      </w:r>
      <w:r w:rsidR="007E163A" w:rsidRPr="007A10B1">
        <w:rPr>
          <w:sz w:val="32"/>
          <w:szCs w:val="32"/>
        </w:rPr>
        <w:t>月大幅鬆綁外籍人才來台、留台工作及</w:t>
      </w:r>
      <w:r w:rsidR="001E3871" w:rsidRPr="007A10B1">
        <w:rPr>
          <w:sz w:val="32"/>
          <w:szCs w:val="32"/>
        </w:rPr>
        <w:t>生活的限制，讓越來越多的國際人才、企業願意來台發展</w:t>
      </w:r>
      <w:r w:rsidR="001E3871" w:rsidRPr="007A10B1">
        <w:rPr>
          <w:rFonts w:hint="eastAsia"/>
          <w:sz w:val="32"/>
          <w:szCs w:val="32"/>
        </w:rPr>
        <w:t>等。</w:t>
      </w:r>
    </w:p>
    <w:p w14:paraId="00180607" w14:textId="77777777" w:rsidR="008E53CC" w:rsidRPr="00B963A3" w:rsidRDefault="009F2BC0" w:rsidP="007C19B6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bCs/>
          <w:sz w:val="32"/>
          <w:szCs w:val="32"/>
        </w:rPr>
      </w:pPr>
      <w:r w:rsidRPr="007A10B1">
        <w:rPr>
          <w:sz w:val="32"/>
          <w:szCs w:val="32"/>
        </w:rPr>
        <w:t>本次</w:t>
      </w:r>
      <w:r w:rsidR="000B631B" w:rsidRPr="007A10B1">
        <w:rPr>
          <w:sz w:val="32"/>
          <w:szCs w:val="32"/>
        </w:rPr>
        <w:t>Demo Day</w:t>
      </w:r>
      <w:r w:rsidR="00413A11" w:rsidRPr="007A10B1">
        <w:rPr>
          <w:rFonts w:hint="eastAsia"/>
          <w:sz w:val="32"/>
          <w:szCs w:val="32"/>
        </w:rPr>
        <w:t>是由</w:t>
      </w:r>
      <w:r w:rsidR="007C19B6" w:rsidRPr="007A10B1">
        <w:rPr>
          <w:rFonts w:hint="eastAsia"/>
          <w:sz w:val="32"/>
          <w:szCs w:val="32"/>
        </w:rPr>
        <w:t>國發會與</w:t>
      </w:r>
      <w:r w:rsidR="00413A11" w:rsidRPr="007A10B1">
        <w:rPr>
          <w:sz w:val="32"/>
          <w:szCs w:val="32"/>
        </w:rPr>
        <w:t>AAMA</w:t>
      </w:r>
      <w:r w:rsidR="00413A11" w:rsidRPr="007A10B1">
        <w:rPr>
          <w:sz w:val="32"/>
          <w:szCs w:val="32"/>
        </w:rPr>
        <w:t>台北搖籃計劃</w:t>
      </w:r>
      <w:r w:rsidR="007C19B6" w:rsidRPr="007A10B1">
        <w:rPr>
          <w:rFonts w:hint="eastAsia"/>
          <w:sz w:val="32"/>
          <w:szCs w:val="32"/>
        </w:rPr>
        <w:t>共同辦理，並</w:t>
      </w:r>
      <w:r w:rsidR="00413A11" w:rsidRPr="007A10B1">
        <w:rPr>
          <w:rFonts w:hint="eastAsia"/>
          <w:sz w:val="32"/>
          <w:szCs w:val="32"/>
        </w:rPr>
        <w:t>與</w:t>
      </w:r>
      <w:r w:rsidR="00413A11" w:rsidRPr="007A10B1">
        <w:rPr>
          <w:bCs/>
          <w:sz w:val="32"/>
          <w:szCs w:val="32"/>
        </w:rPr>
        <w:t>日本勤業眾信、日本貿易振興機構</w:t>
      </w:r>
      <w:r w:rsidR="00413A11" w:rsidRPr="007A10B1">
        <w:rPr>
          <w:bCs/>
          <w:sz w:val="32"/>
          <w:szCs w:val="32"/>
        </w:rPr>
        <w:t>(JETRO)</w:t>
      </w:r>
      <w:r w:rsidR="00413A11" w:rsidRPr="007A10B1">
        <w:rPr>
          <w:rFonts w:hint="eastAsia"/>
          <w:bCs/>
          <w:sz w:val="32"/>
          <w:szCs w:val="32"/>
        </w:rPr>
        <w:t>等單位</w:t>
      </w:r>
      <w:r w:rsidR="007C19B6" w:rsidRPr="007A10B1">
        <w:rPr>
          <w:rFonts w:hint="eastAsia"/>
          <w:bCs/>
          <w:sz w:val="32"/>
          <w:szCs w:val="32"/>
        </w:rPr>
        <w:t>合作</w:t>
      </w:r>
      <w:r w:rsidR="007C19B6" w:rsidRPr="007A10B1">
        <w:rPr>
          <w:rFonts w:hint="eastAsia"/>
          <w:sz w:val="32"/>
          <w:szCs w:val="32"/>
        </w:rPr>
        <w:t>。</w:t>
      </w:r>
      <w:r w:rsidR="00BC2AE6" w:rsidRPr="007A10B1">
        <w:rPr>
          <w:rFonts w:hint="eastAsia"/>
          <w:bCs/>
          <w:sz w:val="32"/>
          <w:szCs w:val="32"/>
        </w:rPr>
        <w:t>除了於</w:t>
      </w:r>
      <w:r w:rsidR="00BC2AE6" w:rsidRPr="007A10B1">
        <w:rPr>
          <w:sz w:val="32"/>
          <w:szCs w:val="32"/>
        </w:rPr>
        <w:t>Demo Day</w:t>
      </w:r>
      <w:r w:rsidR="00BC2AE6" w:rsidRPr="007A10B1">
        <w:rPr>
          <w:rFonts w:hint="eastAsia"/>
          <w:sz w:val="32"/>
          <w:szCs w:val="32"/>
        </w:rPr>
        <w:t>上台分享</w:t>
      </w:r>
      <w:r w:rsidR="00BC2AE6" w:rsidRPr="007A10B1">
        <w:rPr>
          <w:rFonts w:hint="eastAsia"/>
          <w:bCs/>
          <w:sz w:val="32"/>
          <w:szCs w:val="32"/>
        </w:rPr>
        <w:t>的</w:t>
      </w:r>
      <w:r w:rsidR="00BC2AE6" w:rsidRPr="007A10B1">
        <w:rPr>
          <w:rFonts w:hint="eastAsia"/>
          <w:bCs/>
          <w:sz w:val="32"/>
          <w:szCs w:val="32"/>
        </w:rPr>
        <w:t>7</w:t>
      </w:r>
      <w:r w:rsidR="00BC2AE6" w:rsidRPr="007A10B1">
        <w:rPr>
          <w:rFonts w:hint="eastAsia"/>
          <w:bCs/>
          <w:sz w:val="32"/>
          <w:szCs w:val="32"/>
        </w:rPr>
        <w:t>家新創外，此次</w:t>
      </w:r>
      <w:r w:rsidR="00BB7B41" w:rsidRPr="007A10B1">
        <w:rPr>
          <w:rFonts w:hint="eastAsia"/>
          <w:bCs/>
          <w:sz w:val="32"/>
          <w:szCs w:val="32"/>
        </w:rPr>
        <w:t>同行的新創</w:t>
      </w:r>
      <w:r w:rsidR="00E45303" w:rsidRPr="007A10B1">
        <w:rPr>
          <w:rFonts w:hint="eastAsia"/>
          <w:bCs/>
          <w:sz w:val="32"/>
          <w:szCs w:val="32"/>
        </w:rPr>
        <w:t>也</w:t>
      </w:r>
      <w:r w:rsidR="00BB7B41" w:rsidRPr="007A10B1">
        <w:rPr>
          <w:rFonts w:hint="eastAsia"/>
          <w:bCs/>
          <w:sz w:val="32"/>
          <w:szCs w:val="32"/>
        </w:rPr>
        <w:t>包含</w:t>
      </w:r>
      <w:r w:rsidR="00D5436B" w:rsidRPr="007A10B1">
        <w:rPr>
          <w:rFonts w:hint="eastAsia"/>
          <w:bCs/>
          <w:sz w:val="32"/>
          <w:szCs w:val="32"/>
        </w:rPr>
        <w:t>亞洲遊</w:t>
      </w:r>
      <w:r w:rsidR="00D5436B" w:rsidRPr="007A10B1">
        <w:rPr>
          <w:rFonts w:hint="eastAsia"/>
          <w:bCs/>
          <w:sz w:val="32"/>
          <w:szCs w:val="32"/>
        </w:rPr>
        <w:t>(</w:t>
      </w:r>
      <w:proofErr w:type="spellStart"/>
      <w:r w:rsidR="00E45303" w:rsidRPr="007A10B1">
        <w:rPr>
          <w:rFonts w:hint="eastAsia"/>
          <w:bCs/>
          <w:sz w:val="32"/>
          <w:szCs w:val="32"/>
        </w:rPr>
        <w:t>AsiaYo</w:t>
      </w:r>
      <w:proofErr w:type="spellEnd"/>
      <w:r w:rsidR="00D5436B" w:rsidRPr="007A10B1">
        <w:rPr>
          <w:rFonts w:hint="eastAsia"/>
          <w:bCs/>
          <w:sz w:val="32"/>
          <w:szCs w:val="32"/>
        </w:rPr>
        <w:t>)</w:t>
      </w:r>
      <w:r w:rsidR="00E45303" w:rsidRPr="007A10B1">
        <w:rPr>
          <w:rFonts w:hint="eastAsia"/>
          <w:bCs/>
          <w:sz w:val="32"/>
          <w:szCs w:val="32"/>
        </w:rPr>
        <w:t>、</w:t>
      </w:r>
      <w:r w:rsidR="00D5436B" w:rsidRPr="007A10B1">
        <w:rPr>
          <w:rFonts w:hint="eastAsia"/>
          <w:bCs/>
          <w:sz w:val="32"/>
          <w:szCs w:val="32"/>
        </w:rPr>
        <w:t>雲守護</w:t>
      </w:r>
      <w:r w:rsidR="00D5436B" w:rsidRPr="007A10B1">
        <w:rPr>
          <w:rFonts w:hint="eastAsia"/>
          <w:bCs/>
          <w:sz w:val="32"/>
          <w:szCs w:val="32"/>
        </w:rPr>
        <w:t>(</w:t>
      </w:r>
      <w:proofErr w:type="spellStart"/>
      <w:r w:rsidR="00BC2AE6" w:rsidRPr="007A10B1">
        <w:rPr>
          <w:rFonts w:hint="eastAsia"/>
          <w:bCs/>
          <w:sz w:val="32"/>
          <w:szCs w:val="32"/>
        </w:rPr>
        <w:t>Beseye</w:t>
      </w:r>
      <w:proofErr w:type="spellEnd"/>
      <w:r w:rsidR="00D5436B" w:rsidRPr="007A10B1">
        <w:rPr>
          <w:rFonts w:hint="eastAsia"/>
          <w:bCs/>
          <w:sz w:val="32"/>
          <w:szCs w:val="32"/>
        </w:rPr>
        <w:t>)</w:t>
      </w:r>
      <w:r w:rsidR="00BB7B41" w:rsidRPr="007A10B1">
        <w:rPr>
          <w:rFonts w:hint="eastAsia"/>
          <w:bCs/>
          <w:sz w:val="32"/>
          <w:szCs w:val="32"/>
        </w:rPr>
        <w:t>、</w:t>
      </w:r>
      <w:r w:rsidR="00D5436B" w:rsidRPr="007A10B1">
        <w:rPr>
          <w:rFonts w:hint="eastAsia"/>
          <w:bCs/>
          <w:sz w:val="32"/>
          <w:szCs w:val="32"/>
        </w:rPr>
        <w:t>富錦樹</w:t>
      </w:r>
      <w:r w:rsidR="00D5436B" w:rsidRPr="007A10B1">
        <w:rPr>
          <w:rFonts w:hint="eastAsia"/>
          <w:bCs/>
          <w:sz w:val="32"/>
          <w:szCs w:val="32"/>
        </w:rPr>
        <w:t>(</w:t>
      </w:r>
      <w:proofErr w:type="spellStart"/>
      <w:r w:rsidR="00E45303" w:rsidRPr="007A10B1">
        <w:rPr>
          <w:rFonts w:hint="eastAsia"/>
          <w:bCs/>
          <w:sz w:val="32"/>
          <w:szCs w:val="32"/>
        </w:rPr>
        <w:t>Fujin</w:t>
      </w:r>
      <w:proofErr w:type="spellEnd"/>
      <w:r w:rsidR="00E45303" w:rsidRPr="007A10B1">
        <w:rPr>
          <w:rFonts w:hint="eastAsia"/>
          <w:bCs/>
          <w:sz w:val="32"/>
          <w:szCs w:val="32"/>
        </w:rPr>
        <w:t xml:space="preserve"> Tree</w:t>
      </w:r>
      <w:r w:rsidR="00D5436B" w:rsidRPr="007A10B1">
        <w:rPr>
          <w:rFonts w:hint="eastAsia"/>
          <w:bCs/>
          <w:sz w:val="32"/>
          <w:szCs w:val="32"/>
        </w:rPr>
        <w:t>)</w:t>
      </w:r>
      <w:r w:rsidR="00E45303" w:rsidRPr="007A10B1">
        <w:rPr>
          <w:rFonts w:hint="eastAsia"/>
          <w:bCs/>
          <w:sz w:val="32"/>
          <w:szCs w:val="32"/>
        </w:rPr>
        <w:t>、</w:t>
      </w:r>
      <w:r w:rsidR="00D5436B" w:rsidRPr="007A10B1">
        <w:rPr>
          <w:rFonts w:hint="eastAsia"/>
          <w:bCs/>
          <w:sz w:val="32"/>
          <w:szCs w:val="32"/>
        </w:rPr>
        <w:t>集雅科技</w:t>
      </w:r>
      <w:r w:rsidR="00D5436B" w:rsidRPr="007A10B1">
        <w:rPr>
          <w:rFonts w:hint="eastAsia"/>
          <w:bCs/>
          <w:sz w:val="32"/>
          <w:szCs w:val="32"/>
        </w:rPr>
        <w:t>(</w:t>
      </w:r>
      <w:proofErr w:type="spellStart"/>
      <w:r w:rsidR="00E45303" w:rsidRPr="007A10B1">
        <w:rPr>
          <w:rFonts w:hint="eastAsia"/>
          <w:bCs/>
          <w:sz w:val="32"/>
          <w:szCs w:val="32"/>
        </w:rPr>
        <w:t>GliaCloud</w:t>
      </w:r>
      <w:proofErr w:type="spellEnd"/>
      <w:r w:rsidR="00D5436B" w:rsidRPr="007A10B1">
        <w:rPr>
          <w:rFonts w:hint="eastAsia"/>
          <w:bCs/>
          <w:sz w:val="32"/>
          <w:szCs w:val="32"/>
        </w:rPr>
        <w:t>)</w:t>
      </w:r>
      <w:r w:rsidR="00E45303" w:rsidRPr="007A10B1">
        <w:rPr>
          <w:rFonts w:hint="eastAsia"/>
          <w:bCs/>
          <w:sz w:val="32"/>
          <w:szCs w:val="32"/>
        </w:rPr>
        <w:t>、</w:t>
      </w:r>
      <w:r w:rsidR="00D5436B" w:rsidRPr="007A10B1">
        <w:rPr>
          <w:rFonts w:hint="eastAsia"/>
          <w:bCs/>
          <w:sz w:val="32"/>
          <w:szCs w:val="32"/>
        </w:rPr>
        <w:t>綠</w:t>
      </w:r>
      <w:r w:rsidR="00D5436B" w:rsidRPr="00B963A3">
        <w:rPr>
          <w:rFonts w:hint="eastAsia"/>
          <w:bCs/>
          <w:sz w:val="32"/>
          <w:szCs w:val="32"/>
        </w:rPr>
        <w:t>夾克</w:t>
      </w:r>
      <w:r w:rsidR="00D5436B" w:rsidRPr="00B963A3">
        <w:rPr>
          <w:rFonts w:hint="eastAsia"/>
          <w:bCs/>
          <w:sz w:val="32"/>
          <w:szCs w:val="32"/>
        </w:rPr>
        <w:t>(</w:t>
      </w:r>
      <w:proofErr w:type="spellStart"/>
      <w:r w:rsidR="00E45303" w:rsidRPr="00B963A3">
        <w:rPr>
          <w:rFonts w:hint="eastAsia"/>
          <w:bCs/>
          <w:sz w:val="32"/>
          <w:szCs w:val="32"/>
        </w:rPr>
        <w:t>Golface</w:t>
      </w:r>
      <w:proofErr w:type="spellEnd"/>
      <w:r w:rsidR="00D5436B" w:rsidRPr="00B963A3">
        <w:rPr>
          <w:rFonts w:hint="eastAsia"/>
          <w:bCs/>
          <w:sz w:val="32"/>
          <w:szCs w:val="32"/>
        </w:rPr>
        <w:t>)</w:t>
      </w:r>
      <w:r w:rsidR="00E45303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民傑資科</w:t>
      </w:r>
      <w:r w:rsidR="00D5436B" w:rsidRPr="00B963A3">
        <w:rPr>
          <w:rFonts w:hint="eastAsia"/>
          <w:bCs/>
          <w:sz w:val="32"/>
          <w:szCs w:val="32"/>
        </w:rPr>
        <w:t>(</w:t>
      </w:r>
      <w:proofErr w:type="spellStart"/>
      <w:r w:rsidR="00BC2AE6" w:rsidRPr="00B963A3">
        <w:rPr>
          <w:rFonts w:hint="eastAsia"/>
          <w:bCs/>
          <w:sz w:val="32"/>
          <w:szCs w:val="32"/>
        </w:rPr>
        <w:t>Maktar</w:t>
      </w:r>
      <w:proofErr w:type="spellEnd"/>
      <w:r w:rsidR="00D5436B" w:rsidRPr="00B963A3">
        <w:rPr>
          <w:rFonts w:hint="eastAsia"/>
          <w:bCs/>
          <w:sz w:val="32"/>
          <w:szCs w:val="32"/>
        </w:rPr>
        <w:t>)</w:t>
      </w:r>
      <w:r w:rsidR="00BB7B41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媽咪愛</w:t>
      </w:r>
      <w:r w:rsidR="00D5436B" w:rsidRPr="00B963A3">
        <w:rPr>
          <w:rFonts w:hint="eastAsia"/>
          <w:bCs/>
          <w:sz w:val="32"/>
          <w:szCs w:val="32"/>
        </w:rPr>
        <w:t>(</w:t>
      </w:r>
      <w:proofErr w:type="spellStart"/>
      <w:r w:rsidR="00BC2AE6" w:rsidRPr="00B963A3">
        <w:rPr>
          <w:rFonts w:hint="eastAsia"/>
          <w:bCs/>
          <w:sz w:val="32"/>
          <w:szCs w:val="32"/>
        </w:rPr>
        <w:t>Mamilove</w:t>
      </w:r>
      <w:proofErr w:type="spellEnd"/>
      <w:r w:rsidR="00D5436B" w:rsidRPr="00B963A3">
        <w:rPr>
          <w:rFonts w:hint="eastAsia"/>
          <w:bCs/>
          <w:sz w:val="32"/>
          <w:szCs w:val="32"/>
        </w:rPr>
        <w:t>)</w:t>
      </w:r>
      <w:r w:rsidR="00BB7B41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行動貝果</w:t>
      </w:r>
      <w:r w:rsidR="00D5436B" w:rsidRPr="00B963A3">
        <w:rPr>
          <w:rFonts w:hint="eastAsia"/>
          <w:bCs/>
          <w:sz w:val="32"/>
          <w:szCs w:val="32"/>
        </w:rPr>
        <w:t>(</w:t>
      </w:r>
      <w:proofErr w:type="spellStart"/>
      <w:r w:rsidR="00E45303" w:rsidRPr="00B963A3">
        <w:rPr>
          <w:rFonts w:hint="eastAsia"/>
          <w:bCs/>
          <w:sz w:val="32"/>
          <w:szCs w:val="32"/>
        </w:rPr>
        <w:t>Mobagel</w:t>
      </w:r>
      <w:proofErr w:type="spellEnd"/>
      <w:r w:rsidR="00D5436B" w:rsidRPr="00B963A3">
        <w:rPr>
          <w:rFonts w:hint="eastAsia"/>
          <w:bCs/>
          <w:sz w:val="32"/>
          <w:szCs w:val="32"/>
        </w:rPr>
        <w:t>)</w:t>
      </w:r>
      <w:r w:rsidR="00E45303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飛亞旅遊</w:t>
      </w:r>
      <w:r w:rsidR="00D5436B" w:rsidRPr="00B963A3">
        <w:rPr>
          <w:rFonts w:hint="eastAsia"/>
          <w:bCs/>
          <w:sz w:val="32"/>
          <w:szCs w:val="32"/>
        </w:rPr>
        <w:t>(</w:t>
      </w:r>
      <w:r w:rsidR="00BC2AE6" w:rsidRPr="00B963A3">
        <w:rPr>
          <w:rFonts w:hint="eastAsia"/>
          <w:bCs/>
          <w:sz w:val="32"/>
          <w:szCs w:val="32"/>
        </w:rPr>
        <w:t>My</w:t>
      </w:r>
      <w:r w:rsidR="00E45303" w:rsidRPr="00B963A3">
        <w:rPr>
          <w:rFonts w:hint="eastAsia"/>
          <w:bCs/>
          <w:sz w:val="32"/>
          <w:szCs w:val="32"/>
        </w:rPr>
        <w:t xml:space="preserve"> </w:t>
      </w:r>
      <w:r w:rsidR="00BC2AE6" w:rsidRPr="00B963A3">
        <w:rPr>
          <w:rFonts w:hint="eastAsia"/>
          <w:bCs/>
          <w:sz w:val="32"/>
          <w:szCs w:val="32"/>
        </w:rPr>
        <w:t>Taiwan</w:t>
      </w:r>
      <w:r w:rsidR="00E45303" w:rsidRPr="00B963A3">
        <w:rPr>
          <w:rFonts w:hint="eastAsia"/>
          <w:bCs/>
          <w:sz w:val="32"/>
          <w:szCs w:val="32"/>
        </w:rPr>
        <w:t xml:space="preserve"> </w:t>
      </w:r>
      <w:r w:rsidR="00BC2AE6" w:rsidRPr="00B963A3">
        <w:rPr>
          <w:rFonts w:hint="eastAsia"/>
          <w:bCs/>
          <w:sz w:val="32"/>
          <w:szCs w:val="32"/>
        </w:rPr>
        <w:t>Tour</w:t>
      </w:r>
      <w:r w:rsidR="00D5436B" w:rsidRPr="00B963A3">
        <w:rPr>
          <w:rFonts w:hint="eastAsia"/>
          <w:bCs/>
          <w:sz w:val="32"/>
          <w:szCs w:val="32"/>
        </w:rPr>
        <w:t>)</w:t>
      </w:r>
      <w:r w:rsidR="00BB7B41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春池玻璃</w:t>
      </w:r>
      <w:r w:rsidR="00D5436B" w:rsidRPr="00B963A3">
        <w:rPr>
          <w:rFonts w:hint="eastAsia"/>
          <w:bCs/>
          <w:sz w:val="32"/>
          <w:szCs w:val="32"/>
        </w:rPr>
        <w:t>(</w:t>
      </w:r>
      <w:r w:rsidR="00E45303" w:rsidRPr="00B963A3">
        <w:rPr>
          <w:rFonts w:hint="eastAsia"/>
          <w:bCs/>
          <w:sz w:val="32"/>
          <w:szCs w:val="32"/>
        </w:rPr>
        <w:t>Spring Pool Glass</w:t>
      </w:r>
      <w:r w:rsidR="00D5436B" w:rsidRPr="00B963A3">
        <w:rPr>
          <w:rFonts w:hint="eastAsia"/>
          <w:bCs/>
          <w:sz w:val="32"/>
          <w:szCs w:val="32"/>
        </w:rPr>
        <w:t>)</w:t>
      </w:r>
      <w:r w:rsidR="00E45303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有理百物</w:t>
      </w:r>
      <w:r w:rsidR="00D5436B" w:rsidRPr="00B963A3">
        <w:rPr>
          <w:rFonts w:hint="eastAsia"/>
          <w:bCs/>
          <w:sz w:val="32"/>
          <w:szCs w:val="32"/>
        </w:rPr>
        <w:t>(</w:t>
      </w:r>
      <w:proofErr w:type="spellStart"/>
      <w:r w:rsidR="00BC2AE6" w:rsidRPr="00B963A3">
        <w:rPr>
          <w:rFonts w:hint="eastAsia"/>
          <w:bCs/>
          <w:sz w:val="32"/>
          <w:szCs w:val="32"/>
        </w:rPr>
        <w:t>Unipapa</w:t>
      </w:r>
      <w:proofErr w:type="spellEnd"/>
      <w:r w:rsidR="00D5436B" w:rsidRPr="00B963A3">
        <w:rPr>
          <w:rFonts w:hint="eastAsia"/>
          <w:bCs/>
          <w:sz w:val="32"/>
          <w:szCs w:val="32"/>
        </w:rPr>
        <w:t>)</w:t>
      </w:r>
      <w:r w:rsidR="00BB7B41" w:rsidRPr="00B963A3">
        <w:rPr>
          <w:rFonts w:hint="eastAsia"/>
          <w:bCs/>
          <w:sz w:val="32"/>
          <w:szCs w:val="32"/>
        </w:rPr>
        <w:t>、</w:t>
      </w:r>
      <w:r w:rsidR="00D5436B" w:rsidRPr="00B963A3">
        <w:rPr>
          <w:rFonts w:hint="eastAsia"/>
          <w:bCs/>
          <w:sz w:val="32"/>
          <w:szCs w:val="32"/>
        </w:rPr>
        <w:t>奧本電剪</w:t>
      </w:r>
      <w:r w:rsidR="00D5436B" w:rsidRPr="00B963A3">
        <w:rPr>
          <w:rFonts w:hint="eastAsia"/>
          <w:bCs/>
          <w:sz w:val="32"/>
          <w:szCs w:val="32"/>
        </w:rPr>
        <w:t>(</w:t>
      </w:r>
      <w:r w:rsidR="00BC2AE6" w:rsidRPr="00B963A3">
        <w:rPr>
          <w:rFonts w:hint="eastAsia"/>
          <w:bCs/>
          <w:sz w:val="32"/>
          <w:szCs w:val="32"/>
        </w:rPr>
        <w:t>URBANER</w:t>
      </w:r>
      <w:r w:rsidR="00D5436B" w:rsidRPr="00B963A3">
        <w:rPr>
          <w:rFonts w:hint="eastAsia"/>
          <w:bCs/>
          <w:sz w:val="32"/>
          <w:szCs w:val="32"/>
        </w:rPr>
        <w:t>)</w:t>
      </w:r>
      <w:r w:rsidR="00BB7B41" w:rsidRPr="00B963A3">
        <w:rPr>
          <w:rFonts w:hint="eastAsia"/>
          <w:bCs/>
          <w:sz w:val="32"/>
          <w:szCs w:val="32"/>
        </w:rPr>
        <w:t>等</w:t>
      </w:r>
      <w:r w:rsidR="00D5436B" w:rsidRPr="00B963A3">
        <w:rPr>
          <w:rFonts w:hint="eastAsia"/>
          <w:bCs/>
          <w:sz w:val="32"/>
          <w:szCs w:val="32"/>
        </w:rPr>
        <w:t>。</w:t>
      </w:r>
      <w:r w:rsidR="007A10B1" w:rsidRPr="00B963A3">
        <w:rPr>
          <w:rFonts w:hint="eastAsia"/>
          <w:bCs/>
          <w:sz w:val="32"/>
          <w:szCs w:val="32"/>
        </w:rPr>
        <w:t>後續</w:t>
      </w:r>
      <w:r w:rsidR="00E45303" w:rsidRPr="00B963A3">
        <w:rPr>
          <w:rFonts w:hint="eastAsia"/>
          <w:bCs/>
          <w:sz w:val="32"/>
          <w:szCs w:val="32"/>
        </w:rPr>
        <w:t>將一起拜訪</w:t>
      </w:r>
      <w:r w:rsidR="00E45303" w:rsidRPr="00B963A3">
        <w:rPr>
          <w:rFonts w:hint="eastAsia"/>
          <w:bCs/>
          <w:sz w:val="32"/>
          <w:szCs w:val="32"/>
        </w:rPr>
        <w:t>DEEPCORE (</w:t>
      </w:r>
      <w:r w:rsidR="00E45303" w:rsidRPr="00B963A3">
        <w:rPr>
          <w:rFonts w:hint="eastAsia"/>
          <w:bCs/>
          <w:sz w:val="32"/>
          <w:szCs w:val="32"/>
        </w:rPr>
        <w:t>軟銀集團子公司</w:t>
      </w:r>
      <w:r w:rsidR="00E45303" w:rsidRPr="00B963A3">
        <w:rPr>
          <w:rFonts w:hint="eastAsia"/>
          <w:bCs/>
          <w:sz w:val="32"/>
          <w:szCs w:val="32"/>
        </w:rPr>
        <w:t>)</w:t>
      </w:r>
      <w:r w:rsidR="00E45303" w:rsidRPr="00B963A3">
        <w:rPr>
          <w:rFonts w:hint="eastAsia"/>
          <w:bCs/>
          <w:sz w:val="32"/>
          <w:szCs w:val="32"/>
        </w:rPr>
        <w:t>、三井不動產、</w:t>
      </w:r>
      <w:r w:rsidR="00E374C1" w:rsidRPr="00B963A3">
        <w:rPr>
          <w:rFonts w:hint="eastAsia"/>
          <w:bCs/>
          <w:sz w:val="32"/>
          <w:szCs w:val="32"/>
        </w:rPr>
        <w:t>伊藤忠商事、</w:t>
      </w:r>
      <w:r w:rsidR="00E45303" w:rsidRPr="00B963A3">
        <w:rPr>
          <w:bCs/>
          <w:sz w:val="32"/>
          <w:szCs w:val="32"/>
        </w:rPr>
        <w:t>Infinity Ventures</w:t>
      </w:r>
      <w:r w:rsidR="00E45303" w:rsidRPr="00B963A3">
        <w:rPr>
          <w:rFonts w:hint="eastAsia"/>
          <w:bCs/>
          <w:sz w:val="32"/>
          <w:szCs w:val="32"/>
        </w:rPr>
        <w:t>等企業，希望加強</w:t>
      </w:r>
      <w:r w:rsidR="00413A11" w:rsidRPr="00B963A3">
        <w:rPr>
          <w:rFonts w:hint="eastAsia"/>
          <w:bCs/>
          <w:sz w:val="32"/>
          <w:szCs w:val="32"/>
        </w:rPr>
        <w:t>台日企業生態圈的交流</w:t>
      </w:r>
      <w:r w:rsidR="00E45303" w:rsidRPr="00B963A3">
        <w:rPr>
          <w:rFonts w:hint="eastAsia"/>
          <w:bCs/>
          <w:sz w:val="32"/>
          <w:szCs w:val="32"/>
        </w:rPr>
        <w:t>，</w:t>
      </w:r>
      <w:r w:rsidR="00413A11" w:rsidRPr="00B963A3">
        <w:rPr>
          <w:rFonts w:hint="eastAsia"/>
          <w:bCs/>
          <w:sz w:val="32"/>
          <w:szCs w:val="32"/>
        </w:rPr>
        <w:t>創造台日雙方從民間到政府的多贏局面。</w:t>
      </w:r>
    </w:p>
    <w:p w14:paraId="34ABDDC3" w14:textId="77777777" w:rsidR="00D5436B" w:rsidRPr="007A10B1" w:rsidRDefault="00D5436B" w:rsidP="00D5436B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bCs/>
          <w:sz w:val="32"/>
          <w:szCs w:val="32"/>
        </w:rPr>
      </w:pPr>
      <w:r w:rsidRPr="00B963A3">
        <w:rPr>
          <w:rFonts w:hint="eastAsia"/>
          <w:bCs/>
          <w:sz w:val="32"/>
          <w:szCs w:val="32"/>
        </w:rPr>
        <w:t>陳主委此行也接受日本</w:t>
      </w:r>
      <w:r w:rsidRPr="00B963A3">
        <w:rPr>
          <w:rFonts w:hint="eastAsia"/>
          <w:bCs/>
          <w:sz w:val="32"/>
          <w:szCs w:val="32"/>
        </w:rPr>
        <w:t>The bridge</w:t>
      </w:r>
      <w:r w:rsidR="00ED38F3" w:rsidRPr="00B963A3">
        <w:rPr>
          <w:rFonts w:hint="eastAsia"/>
          <w:bCs/>
          <w:sz w:val="32"/>
          <w:szCs w:val="32"/>
        </w:rPr>
        <w:t>、</w:t>
      </w:r>
      <w:r w:rsidRPr="00B963A3">
        <w:rPr>
          <w:rFonts w:hint="eastAsia"/>
          <w:bCs/>
          <w:sz w:val="32"/>
          <w:szCs w:val="32"/>
        </w:rPr>
        <w:t>東洋經濟</w:t>
      </w:r>
      <w:r w:rsidR="00ED38F3">
        <w:rPr>
          <w:bCs/>
          <w:sz w:val="32"/>
          <w:szCs w:val="32"/>
        </w:rPr>
        <w:t>及日經新聞</w:t>
      </w:r>
      <w:bookmarkStart w:id="0" w:name="_GoBack"/>
      <w:bookmarkEnd w:id="0"/>
      <w:r w:rsidR="00ED38F3">
        <w:rPr>
          <w:bCs/>
          <w:sz w:val="32"/>
          <w:szCs w:val="32"/>
        </w:rPr>
        <w:t>三</w:t>
      </w:r>
      <w:r w:rsidRPr="00B963A3">
        <w:rPr>
          <w:rFonts w:hint="eastAsia"/>
          <w:bCs/>
          <w:sz w:val="32"/>
          <w:szCs w:val="32"/>
        </w:rPr>
        <w:t>家媒體專訪，暢談台灣新創的</w:t>
      </w:r>
      <w:r w:rsidR="007A10B1" w:rsidRPr="00B963A3">
        <w:rPr>
          <w:rFonts w:hint="eastAsia"/>
          <w:bCs/>
          <w:sz w:val="32"/>
          <w:szCs w:val="32"/>
        </w:rPr>
        <w:t>實力</w:t>
      </w:r>
      <w:r w:rsidRPr="00B963A3">
        <w:rPr>
          <w:rFonts w:hint="eastAsia"/>
          <w:bCs/>
          <w:sz w:val="32"/>
          <w:szCs w:val="32"/>
        </w:rPr>
        <w:t>、政府政策及台日</w:t>
      </w:r>
      <w:r w:rsidR="00056859" w:rsidRPr="00B963A3">
        <w:rPr>
          <w:rFonts w:hint="eastAsia"/>
          <w:bCs/>
          <w:sz w:val="32"/>
          <w:szCs w:val="32"/>
        </w:rPr>
        <w:t>如何</w:t>
      </w:r>
      <w:r w:rsidRPr="00B963A3">
        <w:rPr>
          <w:rFonts w:hint="eastAsia"/>
          <w:bCs/>
          <w:sz w:val="32"/>
          <w:szCs w:val="32"/>
        </w:rPr>
        <w:t>加強合作等。透過日本媒體更加強了台灣新創在</w:t>
      </w:r>
      <w:r w:rsidRPr="007A10B1">
        <w:rPr>
          <w:rFonts w:hint="eastAsia"/>
          <w:bCs/>
          <w:sz w:val="32"/>
          <w:szCs w:val="32"/>
        </w:rPr>
        <w:t>日本市場的能見度。</w:t>
      </w:r>
    </w:p>
    <w:p w14:paraId="4067438E" w14:textId="77777777" w:rsidR="008E53CC" w:rsidRPr="007A10B1" w:rsidRDefault="008E53CC" w:rsidP="008E53CC">
      <w:pPr>
        <w:spacing w:beforeLines="100" w:before="36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A10B1">
        <w:rPr>
          <w:rFonts w:ascii="標楷體" w:eastAsia="標楷體" w:hAnsi="標楷體" w:cs="Times New Roman" w:hint="eastAsia"/>
          <w:sz w:val="32"/>
          <w:szCs w:val="32"/>
        </w:rPr>
        <w:lastRenderedPageBreak/>
        <w:t>聯絡人：產業發展處詹處長方冠</w:t>
      </w:r>
    </w:p>
    <w:p w14:paraId="54976B29" w14:textId="77777777" w:rsidR="008E53CC" w:rsidRPr="007A10B1" w:rsidRDefault="008E53CC" w:rsidP="008E53CC">
      <w:pPr>
        <w:spacing w:line="440" w:lineRule="exact"/>
        <w:jc w:val="both"/>
        <w:rPr>
          <w:bCs/>
          <w:sz w:val="32"/>
          <w:szCs w:val="32"/>
        </w:rPr>
      </w:pPr>
      <w:r w:rsidRPr="007A10B1">
        <w:rPr>
          <w:rFonts w:ascii="標楷體" w:eastAsia="標楷體" w:hAnsi="標楷體" w:cs="Times New Roman" w:hint="eastAsia"/>
          <w:sz w:val="32"/>
          <w:szCs w:val="32"/>
        </w:rPr>
        <w:t>聯絡電話：02-2316-5850</w:t>
      </w:r>
    </w:p>
    <w:sectPr w:rsidR="008E53CC" w:rsidRPr="007A10B1" w:rsidSect="00000BE0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8279" w14:textId="77777777" w:rsidR="00047EE4" w:rsidRDefault="00047EE4">
      <w:r>
        <w:separator/>
      </w:r>
    </w:p>
  </w:endnote>
  <w:endnote w:type="continuationSeparator" w:id="0">
    <w:p w14:paraId="7AD2FDEC" w14:textId="77777777" w:rsidR="00047EE4" w:rsidRDefault="0004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42499"/>
      <w:docPartObj>
        <w:docPartGallery w:val="Page Numbers (Bottom of Page)"/>
        <w:docPartUnique/>
      </w:docPartObj>
    </w:sdtPr>
    <w:sdtEndPr/>
    <w:sdtContent>
      <w:p w14:paraId="49A120F4" w14:textId="77777777" w:rsidR="004E5D91" w:rsidRDefault="00464CE6" w:rsidP="00E45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F3" w:rsidRPr="00ED38F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F8C1" w14:textId="77777777" w:rsidR="00047EE4" w:rsidRDefault="00047EE4">
      <w:r>
        <w:separator/>
      </w:r>
    </w:p>
  </w:footnote>
  <w:footnote w:type="continuationSeparator" w:id="0">
    <w:p w14:paraId="74DF2072" w14:textId="77777777" w:rsidR="00047EE4" w:rsidRDefault="0004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2101D"/>
    <w:rsid w:val="00045C11"/>
    <w:rsid w:val="00047EE4"/>
    <w:rsid w:val="00050E63"/>
    <w:rsid w:val="00052FE3"/>
    <w:rsid w:val="00056859"/>
    <w:rsid w:val="00071AA9"/>
    <w:rsid w:val="00086BA6"/>
    <w:rsid w:val="00092A2F"/>
    <w:rsid w:val="00093F5A"/>
    <w:rsid w:val="000B631B"/>
    <w:rsid w:val="000C6709"/>
    <w:rsid w:val="000D2EB3"/>
    <w:rsid w:val="000F6C36"/>
    <w:rsid w:val="00127B24"/>
    <w:rsid w:val="00137F09"/>
    <w:rsid w:val="00140F31"/>
    <w:rsid w:val="00145E03"/>
    <w:rsid w:val="0017286F"/>
    <w:rsid w:val="0017327E"/>
    <w:rsid w:val="00176C39"/>
    <w:rsid w:val="00196DAD"/>
    <w:rsid w:val="001975B5"/>
    <w:rsid w:val="001C0FE0"/>
    <w:rsid w:val="001C260F"/>
    <w:rsid w:val="001C2B33"/>
    <w:rsid w:val="001C6A9C"/>
    <w:rsid w:val="001E3871"/>
    <w:rsid w:val="002626AC"/>
    <w:rsid w:val="002763A5"/>
    <w:rsid w:val="00283DF3"/>
    <w:rsid w:val="002A4756"/>
    <w:rsid w:val="002B1B9E"/>
    <w:rsid w:val="002E40E3"/>
    <w:rsid w:val="003272DF"/>
    <w:rsid w:val="0033421C"/>
    <w:rsid w:val="00366543"/>
    <w:rsid w:val="003A3010"/>
    <w:rsid w:val="003A3A47"/>
    <w:rsid w:val="003A6752"/>
    <w:rsid w:val="003B67DA"/>
    <w:rsid w:val="0040111B"/>
    <w:rsid w:val="00413A11"/>
    <w:rsid w:val="0041441E"/>
    <w:rsid w:val="0044792F"/>
    <w:rsid w:val="00464CE6"/>
    <w:rsid w:val="0047022D"/>
    <w:rsid w:val="00474BD7"/>
    <w:rsid w:val="004826F7"/>
    <w:rsid w:val="004905AB"/>
    <w:rsid w:val="00490A7A"/>
    <w:rsid w:val="00527CAC"/>
    <w:rsid w:val="00547A08"/>
    <w:rsid w:val="005A38F6"/>
    <w:rsid w:val="005C62D7"/>
    <w:rsid w:val="005D66D2"/>
    <w:rsid w:val="005D67B8"/>
    <w:rsid w:val="005D73D9"/>
    <w:rsid w:val="005E73E5"/>
    <w:rsid w:val="00601877"/>
    <w:rsid w:val="00607A85"/>
    <w:rsid w:val="00611217"/>
    <w:rsid w:val="00624E3C"/>
    <w:rsid w:val="00635D12"/>
    <w:rsid w:val="00637607"/>
    <w:rsid w:val="00664468"/>
    <w:rsid w:val="00670702"/>
    <w:rsid w:val="006A0567"/>
    <w:rsid w:val="007008A9"/>
    <w:rsid w:val="00701354"/>
    <w:rsid w:val="00701647"/>
    <w:rsid w:val="00767A17"/>
    <w:rsid w:val="00776533"/>
    <w:rsid w:val="007A10B1"/>
    <w:rsid w:val="007A49BE"/>
    <w:rsid w:val="007C19B6"/>
    <w:rsid w:val="007C329D"/>
    <w:rsid w:val="007D77E0"/>
    <w:rsid w:val="007E163A"/>
    <w:rsid w:val="007F7E10"/>
    <w:rsid w:val="00803717"/>
    <w:rsid w:val="00804A2F"/>
    <w:rsid w:val="00850B96"/>
    <w:rsid w:val="00865903"/>
    <w:rsid w:val="00882D36"/>
    <w:rsid w:val="008B5C7E"/>
    <w:rsid w:val="008E5164"/>
    <w:rsid w:val="008E53CC"/>
    <w:rsid w:val="008F7AC3"/>
    <w:rsid w:val="00906E2D"/>
    <w:rsid w:val="00917C2B"/>
    <w:rsid w:val="00921001"/>
    <w:rsid w:val="00955A88"/>
    <w:rsid w:val="00966262"/>
    <w:rsid w:val="009C466D"/>
    <w:rsid w:val="009D5D04"/>
    <w:rsid w:val="009E0BFA"/>
    <w:rsid w:val="009F2BC0"/>
    <w:rsid w:val="00A1486D"/>
    <w:rsid w:val="00A21483"/>
    <w:rsid w:val="00A426A1"/>
    <w:rsid w:val="00A8152B"/>
    <w:rsid w:val="00AB7CE9"/>
    <w:rsid w:val="00B24DA3"/>
    <w:rsid w:val="00B2757F"/>
    <w:rsid w:val="00B34787"/>
    <w:rsid w:val="00B4594E"/>
    <w:rsid w:val="00B87AFB"/>
    <w:rsid w:val="00B91926"/>
    <w:rsid w:val="00B963A3"/>
    <w:rsid w:val="00BB7B41"/>
    <w:rsid w:val="00BC2124"/>
    <w:rsid w:val="00BC2AE6"/>
    <w:rsid w:val="00BE1229"/>
    <w:rsid w:val="00C4294B"/>
    <w:rsid w:val="00C55139"/>
    <w:rsid w:val="00C72A41"/>
    <w:rsid w:val="00CA5AF4"/>
    <w:rsid w:val="00CC678E"/>
    <w:rsid w:val="00CE64D7"/>
    <w:rsid w:val="00D200B4"/>
    <w:rsid w:val="00D35BBA"/>
    <w:rsid w:val="00D3776C"/>
    <w:rsid w:val="00D5436B"/>
    <w:rsid w:val="00D85573"/>
    <w:rsid w:val="00DE0F07"/>
    <w:rsid w:val="00DF7C2E"/>
    <w:rsid w:val="00E101F3"/>
    <w:rsid w:val="00E374C1"/>
    <w:rsid w:val="00E45303"/>
    <w:rsid w:val="00E5639C"/>
    <w:rsid w:val="00E81186"/>
    <w:rsid w:val="00EC3A49"/>
    <w:rsid w:val="00ED38F3"/>
    <w:rsid w:val="00EF29B7"/>
    <w:rsid w:val="00F029CB"/>
    <w:rsid w:val="00F07C9E"/>
    <w:rsid w:val="00F411D3"/>
    <w:rsid w:val="00F448AB"/>
    <w:rsid w:val="00F7146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A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Microsoft Office 使用者</cp:lastModifiedBy>
  <cp:revision>3</cp:revision>
  <cp:lastPrinted>2019-09-24T10:58:00Z</cp:lastPrinted>
  <dcterms:created xsi:type="dcterms:W3CDTF">2019-09-25T09:24:00Z</dcterms:created>
  <dcterms:modified xsi:type="dcterms:W3CDTF">2019-09-25T11:13:00Z</dcterms:modified>
</cp:coreProperties>
</file>